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831C1" w:rsidRPr="00F9448A" w:rsidRDefault="005D32C9">
      <w:pPr>
        <w:rPr>
          <w:lang w:val="ru-RU"/>
        </w:rPr>
      </w:pPr>
      <w:r>
        <w:rPr>
          <w:noProof/>
          <w:lang w:val="ru-RU" w:eastAsia="ru-RU"/>
        </w:rPr>
        <w:drawing>
          <wp:anchor distT="36576" distB="36576" distL="36576" distR="36576" simplePos="0" relativeHeight="251727360" behindDoc="0" locked="0" layoutInCell="1" allowOverlap="1">
            <wp:simplePos x="0" y="0"/>
            <wp:positionH relativeFrom="margin">
              <wp:posOffset>3997325</wp:posOffset>
            </wp:positionH>
            <wp:positionV relativeFrom="paragraph">
              <wp:posOffset>-489585</wp:posOffset>
            </wp:positionV>
            <wp:extent cx="2051050" cy="572770"/>
            <wp:effectExtent l="1905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B038F0">
        <w:rPr>
          <w:noProof/>
          <w:lang w:val="ru-RU" w:eastAsia="ru-RU"/>
        </w:rPr>
        <w:drawing>
          <wp:anchor distT="36576" distB="36576" distL="36576" distR="36576" simplePos="0" relativeHeight="251612672" behindDoc="0" locked="0" layoutInCell="1" allowOverlap="1">
            <wp:simplePos x="0" y="0"/>
            <wp:positionH relativeFrom="margin">
              <wp:posOffset>4073525</wp:posOffset>
            </wp:positionH>
            <wp:positionV relativeFrom="paragraph">
              <wp:posOffset>7887970</wp:posOffset>
            </wp:positionV>
            <wp:extent cx="3335655" cy="18764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B038F0">
        <w:rPr>
          <w:noProof/>
          <w:lang w:val="ru-RU" w:eastAsia="ru-RU"/>
        </w:rPr>
        <w:drawing>
          <wp:anchor distT="36576" distB="36576" distL="36576" distR="36576" simplePos="0" relativeHeight="251589120" behindDoc="0" locked="0" layoutInCell="1" allowOverlap="1">
            <wp:simplePos x="0" y="0"/>
            <wp:positionH relativeFrom="margin">
              <wp:posOffset>-949941</wp:posOffset>
            </wp:positionH>
            <wp:positionV relativeFrom="paragraph">
              <wp:posOffset>-982639</wp:posOffset>
            </wp:positionV>
            <wp:extent cx="4081303" cy="2265529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4086870" cy="22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243E6F">
        <w:rPr>
          <w:noProof/>
          <w:lang w:val="ru-RU" w:eastAsia="ru-RU"/>
        </w:rPr>
        <w:pict>
          <v:rect id="_x0000_s1030" style="position:absolute;margin-left:-31.55pt;margin-top:629pt;width:207pt;height:49.5pt;z-index:251680256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" filled="f" stroked="f" strokeweight="1pt">
            <v:textbox style="mso-next-textbox:#_x0000_s1030">
              <w:txbxContent>
                <w:p w:rsidR="00456CE0" w:rsidRDefault="00456CE0" w:rsidP="00456CE0">
                  <w:pPr>
                    <w:pStyle w:val="a3"/>
                    <w:rPr>
                      <w:i/>
                      <w:color w:val="000000" w:themeColor="text1"/>
                    </w:rPr>
                  </w:pPr>
                  <w:r>
                    <w:rPr>
                      <w:i/>
                      <w:color w:val="000000" w:themeColor="text1"/>
                      <w:lang w:val="ru-RU"/>
                    </w:rPr>
                    <w:t>+7 902 287 00 66</w:t>
                  </w:r>
                </w:p>
                <w:p w:rsidR="004D0442" w:rsidRPr="00456CE0" w:rsidRDefault="00456CE0" w:rsidP="00456CE0">
                  <w:pPr>
                    <w:pStyle w:val="a3"/>
                    <w:rPr>
                      <w:i/>
                      <w:color w:val="000000" w:themeColor="text1"/>
                      <w:lang w:val="ru-RU"/>
                    </w:rPr>
                  </w:pPr>
                  <w:r w:rsidRPr="00456CE0">
                    <w:rPr>
                      <w:i/>
                      <w:color w:val="000000" w:themeColor="text1"/>
                      <w:lang w:val="ru-RU"/>
                    </w:rPr>
                    <w:t>ул</w:t>
                  </w:r>
                  <w:proofErr w:type="gramStart"/>
                  <w:r w:rsidRPr="00456CE0">
                    <w:rPr>
                      <w:i/>
                      <w:color w:val="000000" w:themeColor="text1"/>
                      <w:lang w:val="ru-RU"/>
                    </w:rPr>
                    <w:t>.А</w:t>
                  </w:r>
                  <w:proofErr w:type="gramEnd"/>
                  <w:r w:rsidRPr="00456CE0">
                    <w:rPr>
                      <w:i/>
                      <w:color w:val="000000" w:themeColor="text1"/>
                      <w:lang w:val="ru-RU"/>
                    </w:rPr>
                    <w:t>кадемика А.Н.Крылова, д. 5, офис 7 г. Чебоксары, Чувашия Россия</w:t>
                  </w:r>
                </w:p>
              </w:txbxContent>
            </v:textbox>
            <w10:wrap anchorx="margin"/>
          </v:rect>
        </w:pict>
      </w:r>
      <w:r w:rsidR="00243E6F"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15.7pt;margin-top:1.4pt;width:268.55pt;height:61.6pt;z-index:251659776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" filled="f" stroked="f">
            <v:textbox style="mso-next-textbox:#Text Box 2;mso-fit-shape-to-text:t">
              <w:txbxContent>
                <w:p w:rsidR="004D0442" w:rsidRPr="005D32C9" w:rsidRDefault="005D32C9" w:rsidP="00F67821">
                  <w:pPr>
                    <w:pStyle w:val="a3"/>
                    <w:jc w:val="right"/>
                    <w:rPr>
                      <w:b/>
                      <w:smallCaps/>
                      <w:sz w:val="60"/>
                      <w:szCs w:val="72"/>
                    </w:rPr>
                  </w:pPr>
                  <w:r>
                    <w:rPr>
                      <w:b/>
                      <w:smallCaps/>
                      <w:sz w:val="60"/>
                      <w:szCs w:val="72"/>
                    </w:rPr>
                    <w:t>pravomfc.ru</w:t>
                  </w:r>
                </w:p>
                <w:p w:rsidR="004D0442" w:rsidRPr="00F9448A" w:rsidRDefault="00456CE0" w:rsidP="00F67821">
                  <w:pPr>
                    <w:pStyle w:val="a3"/>
                    <w:jc w:val="right"/>
                    <w:rPr>
                      <w:sz w:val="46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Зная закон, защищен!</w:t>
                  </w:r>
                </w:p>
              </w:txbxContent>
            </v:textbox>
            <w10:wrap type="square" anchorx="margin"/>
          </v:shape>
        </w:pict>
      </w:r>
      <w:r w:rsidR="00243E6F" w:rsidRPr="00243E6F">
        <w:rPr>
          <w:noProof/>
          <w:lang w:eastAsia="ru-RU"/>
        </w:rPr>
        <w:pict>
          <v:rect id="Rectangle 5" o:spid="_x0000_s1027" style="position:absolute;margin-left:272.45pt;margin-top:68.55pt;width:207pt;height:49.5pt;z-index:251752960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" filled="f" stroked="f" strokeweight="1pt">
            <v:textbox style="mso-next-textbox:#Rectangle 5">
              <w:txbxContent>
                <w:p w:rsidR="00047790" w:rsidRPr="00F9448A" w:rsidRDefault="00456CE0" w:rsidP="00047790">
                  <w:pPr>
                    <w:pStyle w:val="a3"/>
                    <w:spacing w:line="276" w:lineRule="auto"/>
                    <w:jc w:val="right"/>
                    <w:rPr>
                      <w:i/>
                      <w:color w:val="000000" w:themeColor="text1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lang w:val="ru-RU"/>
                    </w:rPr>
                    <w:t>Дата: 30 октября 2020</w:t>
                  </w:r>
                  <w:r w:rsidR="00047790">
                    <w:rPr>
                      <w:i/>
                      <w:color w:val="000000" w:themeColor="text1"/>
                      <w:lang w:val="ru-RU"/>
                    </w:rPr>
                    <w:t xml:space="preserve"> г.</w:t>
                  </w:r>
                </w:p>
                <w:p w:rsidR="00047790" w:rsidRPr="00F9448A" w:rsidRDefault="00047790" w:rsidP="00047790">
                  <w:pPr>
                    <w:pStyle w:val="a3"/>
                    <w:spacing w:line="276" w:lineRule="auto"/>
                    <w:jc w:val="right"/>
                    <w:rPr>
                      <w:i/>
                      <w:color w:val="000000" w:themeColor="text1"/>
                      <w:lang w:val="ru-RU"/>
                    </w:rPr>
                  </w:pPr>
                  <w:r>
                    <w:rPr>
                      <w:i/>
                      <w:color w:val="000000" w:themeColor="text1"/>
                      <w:lang w:val="ru-RU"/>
                    </w:rPr>
                    <w:t xml:space="preserve">Входящий №: 033-15 </w:t>
                  </w:r>
                </w:p>
              </w:txbxContent>
            </v:textbox>
            <w10:wrap anchorx="margin"/>
          </v:rect>
        </w:pict>
      </w:r>
      <w:r w:rsidR="00243E6F">
        <w:rPr>
          <w:noProof/>
          <w:lang w:val="ru-RU"/>
        </w:rPr>
        <w:pict>
          <v:shape id="Надпись 2" o:spid="_x0000_s1028" type="#_x0000_t202" style="position:absolute;margin-left:-29.8pt;margin-top:158.85pt;width:510.2pt;height:418.6pt;z-index:251744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" strokecolor="white [3212]">
            <v:textbox style="mso-next-textbox:#Надпись 2">
              <w:txbxContent>
                <w:p w:rsidR="00F9448A" w:rsidRDefault="00F9448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Видео предоставляет прекрасную возможность подтвердить свою точку зрения. Чтобы вставить код внедрения для видео, которое вы хотите добавить, нажмите "Видео в сети"</w:t>
                  </w:r>
                  <w:proofErr w:type="gramStart"/>
                  <w:r>
                    <w:rPr>
                      <w:lang w:val="ru-RU"/>
                    </w:rPr>
                    <w:t>.В</w:t>
                  </w:r>
                  <w:proofErr w:type="gramEnd"/>
                  <w:r>
                    <w:rPr>
                      <w:lang w:val="ru-RU"/>
                    </w:rPr>
                    <w:t>ы также можете ввести ключевое слово, чтобы найти в Интернете видео, которое лучше всего подходит для вашего документа.</w:t>
                  </w:r>
                </w:p>
                <w:p w:rsidR="00F9448A" w:rsidRDefault="00F9448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Чтобы придать документу профессиональный вид, воспользуйтесь доступными в </w:t>
                  </w:r>
                  <w:proofErr w:type="spellStart"/>
                  <w:r>
                    <w:rPr>
                      <w:lang w:val="ru-RU"/>
                    </w:rPr>
                    <w:t>Word</w:t>
                  </w:r>
                  <w:proofErr w:type="spellEnd"/>
                  <w:r>
                    <w:rPr>
                      <w:lang w:val="ru-RU"/>
                    </w:rPr>
                    <w:t xml:space="preserve"> макетами верхних и нижних колонтитулов, титульной страницы и текстовых полей, которые дополняют друг друга. Например, вы можете добавить подходящую титульную страницу, верхний колонтитул и боковое примечание. Откройте вкладку "Вставка" и выберите нужные элементы из различных коллекций.</w:t>
                  </w:r>
                </w:p>
                <w:p w:rsidR="00F9448A" w:rsidRDefault="00F9448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Темы и стили также помогают придать документу единообразный вид. Если на вкладке "Конструктор" выбрать другую тему, то изображения, диаграммы и графические элементы </w:t>
                  </w:r>
                  <w:proofErr w:type="spellStart"/>
                  <w:r>
                    <w:rPr>
                      <w:lang w:val="ru-RU"/>
                    </w:rPr>
                    <w:t>SmartArt</w:t>
                  </w:r>
                  <w:proofErr w:type="spellEnd"/>
                  <w:r>
                    <w:rPr>
                      <w:lang w:val="ru-RU"/>
                    </w:rPr>
                    <w:t xml:space="preserve"> изменятся соответствующим </w:t>
                  </w:r>
                  <w:proofErr w:type="spellStart"/>
                  <w:r>
                    <w:rPr>
                      <w:lang w:val="ru-RU"/>
                    </w:rPr>
                    <w:t>образом.При</w:t>
                  </w:r>
                  <w:proofErr w:type="spellEnd"/>
                  <w:r>
                    <w:rPr>
                      <w:lang w:val="ru-RU"/>
                    </w:rPr>
                    <w:t xml:space="preserve"> применении стилей заголовки изменяются в соответствии с новой темой.</w:t>
                  </w:r>
                </w:p>
                <w:p w:rsidR="00F9448A" w:rsidRDefault="00F9448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Новые кнопки, которые видны, только если они действительно нужны, экономят время при работе в </w:t>
                  </w:r>
                  <w:proofErr w:type="spellStart"/>
                  <w:r>
                    <w:rPr>
                      <w:lang w:val="ru-RU"/>
                    </w:rPr>
                    <w:t>Word.Чтобы</w:t>
                  </w:r>
                  <w:proofErr w:type="spellEnd"/>
                  <w:r>
                    <w:rPr>
                      <w:lang w:val="ru-RU"/>
                    </w:rPr>
                    <w:t xml:space="preserve"> изменить расположение рисунка в документе, щелкните его, и рядом с ним появится кнопка для доступа к параметрам разметки. При работе с таблицей щелкните то место, куда нужно добавить строку или столбец, и щелкните знак "плюс".</w:t>
                  </w:r>
                </w:p>
                <w:p w:rsidR="00F9448A" w:rsidRDefault="00F9448A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Читать тоже стало проще благодаря новому режиму чтения. Можно свернуть части документа, чтобы сосредоточиться на нужном фрагменте текста. Если вы прервете чтение, не дойдя до конца документа, </w:t>
                  </w:r>
                  <w:proofErr w:type="spellStart"/>
                  <w:r>
                    <w:rPr>
                      <w:lang w:val="ru-RU"/>
                    </w:rPr>
                    <w:t>Word</w:t>
                  </w:r>
                  <w:proofErr w:type="spellEnd"/>
                  <w:r>
                    <w:rPr>
                      <w:lang w:val="ru-RU"/>
                    </w:rPr>
                    <w:t xml:space="preserve"> запомнит, в каком месте вы остановились (даже на другом устройстве).</w:t>
                  </w:r>
                </w:p>
                <w:p w:rsidR="00F9448A" w:rsidRDefault="00F9448A">
                  <w:pPr>
                    <w:rPr>
                      <w:lang w:val="ru-RU"/>
                    </w:rPr>
                  </w:pPr>
                </w:p>
                <w:p w:rsidR="00F9448A" w:rsidRDefault="00F9448A">
                  <w:pPr>
                    <w:rPr>
                      <w:lang w:val="ru-RU"/>
                    </w:rPr>
                  </w:pPr>
                </w:p>
                <w:p w:rsidR="00F9448A" w:rsidRPr="00F9448A" w:rsidRDefault="00F9448A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="00243E6F">
        <w:rPr>
          <w:noProof/>
          <w:lang w:val="ru-RU" w:eastAsia="ru-RU"/>
        </w:rPr>
        <w:pict>
          <v:shape id="_x0000_s1029" type="#_x0000_t202" style="position:absolute;margin-left:-31.9pt;margin-top:118.3pt;width:268.55pt;height:61.6pt;z-index:251750912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" filled="f" stroked="f">
            <v:textbox style="mso-next-textbox:#_x0000_s1029;mso-fit-shape-to-text:t">
              <w:txbxContent>
                <w:p w:rsidR="00F9448A" w:rsidRPr="00F9448A" w:rsidRDefault="00456CE0" w:rsidP="00F9448A">
                  <w:pPr>
                    <w:pStyle w:val="a3"/>
                    <w:rPr>
                      <w:b/>
                      <w:smallCaps/>
                      <w:sz w:val="36"/>
                      <w:szCs w:val="36"/>
                      <w:lang w:val="ru-RU"/>
                    </w:rPr>
                  </w:pPr>
                  <w:r>
                    <w:rPr>
                      <w:b/>
                      <w:smallCaps/>
                      <w:sz w:val="36"/>
                      <w:szCs w:val="36"/>
                      <w:lang w:val="ru-RU"/>
                    </w:rPr>
                    <w:t>Заголовок документа</w:t>
                  </w:r>
                </w:p>
              </w:txbxContent>
            </v:textbox>
            <w10:wrap type="square" anchorx="margin"/>
          </v:shape>
        </w:pict>
      </w:r>
      <w:r w:rsidR="00F9448A" w:rsidRPr="00F9448A">
        <w:rPr>
          <w:noProof/>
          <w:lang w:val="ru-RU"/>
        </w:rPr>
        <w:t xml:space="preserve"> </w:t>
      </w:r>
      <w:bookmarkStart w:id="0" w:name="_GoBack"/>
      <w:bookmarkEnd w:id="0"/>
    </w:p>
    <w:sectPr w:rsidR="00E831C1" w:rsidRPr="00F9448A" w:rsidSect="0004779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defaultTabStop w:val="720"/>
  <w:characterSpacingControl w:val="doNotCompress"/>
  <w:compat/>
  <w:rsids>
    <w:rsidRoot w:val="00456CE0"/>
    <w:rsid w:val="00047790"/>
    <w:rsid w:val="00055424"/>
    <w:rsid w:val="000C1438"/>
    <w:rsid w:val="000E1051"/>
    <w:rsid w:val="001B55A3"/>
    <w:rsid w:val="00243E6F"/>
    <w:rsid w:val="00285706"/>
    <w:rsid w:val="002C5260"/>
    <w:rsid w:val="002E7D2C"/>
    <w:rsid w:val="00301833"/>
    <w:rsid w:val="00313318"/>
    <w:rsid w:val="004337AC"/>
    <w:rsid w:val="00456CE0"/>
    <w:rsid w:val="004D0442"/>
    <w:rsid w:val="004E0453"/>
    <w:rsid w:val="004E6CDC"/>
    <w:rsid w:val="00500BC7"/>
    <w:rsid w:val="005C7A32"/>
    <w:rsid w:val="005D32C9"/>
    <w:rsid w:val="005D63F0"/>
    <w:rsid w:val="005E0FAC"/>
    <w:rsid w:val="00643F45"/>
    <w:rsid w:val="00961F52"/>
    <w:rsid w:val="009B5B39"/>
    <w:rsid w:val="00A05DA8"/>
    <w:rsid w:val="00AB3FE4"/>
    <w:rsid w:val="00B038F0"/>
    <w:rsid w:val="00B96E50"/>
    <w:rsid w:val="00BE285E"/>
    <w:rsid w:val="00BF3F20"/>
    <w:rsid w:val="00C054F6"/>
    <w:rsid w:val="00CA7B99"/>
    <w:rsid w:val="00CF206B"/>
    <w:rsid w:val="00DE1C19"/>
    <w:rsid w:val="00E271BF"/>
    <w:rsid w:val="00E30913"/>
    <w:rsid w:val="00E4549A"/>
    <w:rsid w:val="00E52CE3"/>
    <w:rsid w:val="00E831C1"/>
    <w:rsid w:val="00F30681"/>
    <w:rsid w:val="00F67821"/>
    <w:rsid w:val="00F9448A"/>
    <w:rsid w:val="00FF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ru v:ext="edit" colors="#ba4b0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4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4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q\Desktop\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color</Template>
  <TotalTime>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Заголовок</vt:lpstr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userq</dc:creator>
  <cp:lastModifiedBy>Пользователь</cp:lastModifiedBy>
  <cp:revision>3</cp:revision>
  <cp:lastPrinted>2016-09-25T09:32:00Z</cp:lastPrinted>
  <dcterms:created xsi:type="dcterms:W3CDTF">2020-10-30T14:54:00Z</dcterms:created>
  <dcterms:modified xsi:type="dcterms:W3CDTF">2021-06-01T11:23:00Z</dcterms:modified>
</cp:coreProperties>
</file>